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D8" w:rsidRPr="005826D8" w:rsidRDefault="005826D8" w:rsidP="005826D8">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5826D8">
        <w:rPr>
          <w:rFonts w:ascii="Times New Roman" w:eastAsia="Times New Roman" w:hAnsi="Times New Roman" w:cs="Times New Roman"/>
          <w:b/>
          <w:bCs/>
          <w:sz w:val="28"/>
          <w:szCs w:val="28"/>
          <w:lang w:eastAsia="ru-RU"/>
        </w:rPr>
        <w:t>41. Избыточная масса тела. Как похудеть. Советы эксперта (памятка для пациентов)</w:t>
      </w:r>
    </w:p>
    <w:p w:rsidR="005826D8" w:rsidRPr="005826D8" w:rsidRDefault="005826D8" w:rsidP="005826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(памятка для пациентов)</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Избыточный вес тела и, особенно, его крайняя степень - ожирение, являются фактором повышенного риска болезне</w:t>
      </w:r>
      <w:bookmarkStart w:id="0" w:name="_GoBack"/>
      <w:bookmarkEnd w:id="0"/>
      <w:r w:rsidRPr="005826D8">
        <w:rPr>
          <w:rFonts w:ascii="Times New Roman" w:eastAsia="Times New Roman" w:hAnsi="Times New Roman" w:cs="Times New Roman"/>
          <w:sz w:val="24"/>
          <w:szCs w:val="24"/>
          <w:lang w:eastAsia="ru-RU"/>
        </w:rPr>
        <w:t>й сердца и кровеносных сосудов.</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Оценка веса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Для оценки веса (массы) тела рекомендуется пользоваться показателем индекса массы тела (ИМТ): ИМТ= вес в </w:t>
      </w:r>
      <w:proofErr w:type="gramStart"/>
      <w:r w:rsidRPr="005826D8">
        <w:rPr>
          <w:rFonts w:ascii="Times New Roman" w:eastAsia="Times New Roman" w:hAnsi="Times New Roman" w:cs="Times New Roman"/>
          <w:sz w:val="24"/>
          <w:szCs w:val="24"/>
          <w:lang w:eastAsia="ru-RU"/>
        </w:rPr>
        <w:t>кг</w:t>
      </w:r>
      <w:proofErr w:type="gramEnd"/>
      <w:r w:rsidRPr="005826D8">
        <w:rPr>
          <w:rFonts w:ascii="Times New Roman" w:eastAsia="Times New Roman" w:hAnsi="Times New Roman" w:cs="Times New Roman"/>
          <w:sz w:val="24"/>
          <w:szCs w:val="24"/>
          <w:lang w:eastAsia="ru-RU"/>
        </w:rPr>
        <w:t>/ (рост в м). Оптимальный ИМТ находится в пределах 18.5-25 кг/м, избыточный вес регистрируется при ИМТ равном или большем 27 кг/м, но меньшем 30 кг/м, ожирение при ИМТ равном или большем 30 кг/м.</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Человеку с избыточной массой тела рекомендуется снизить вес в идеале </w:t>
      </w:r>
      <w:proofErr w:type="gramStart"/>
      <w:r w:rsidRPr="005826D8">
        <w:rPr>
          <w:rFonts w:ascii="Times New Roman" w:eastAsia="Times New Roman" w:hAnsi="Times New Roman" w:cs="Times New Roman"/>
          <w:sz w:val="24"/>
          <w:szCs w:val="24"/>
          <w:lang w:eastAsia="ru-RU"/>
        </w:rPr>
        <w:t>до</w:t>
      </w:r>
      <w:proofErr w:type="gramEnd"/>
      <w:r w:rsidRPr="005826D8">
        <w:rPr>
          <w:rFonts w:ascii="Times New Roman" w:eastAsia="Times New Roman" w:hAnsi="Times New Roman" w:cs="Times New Roman"/>
          <w:sz w:val="24"/>
          <w:szCs w:val="24"/>
          <w:lang w:eastAsia="ru-RU"/>
        </w:rPr>
        <w:t xml:space="preserve"> оптимального. Однако</w:t>
      </w:r>
      <w:proofErr w:type="gramStart"/>
      <w:r w:rsidRPr="005826D8">
        <w:rPr>
          <w:rFonts w:ascii="Times New Roman" w:eastAsia="Times New Roman" w:hAnsi="Times New Roman" w:cs="Times New Roman"/>
          <w:sz w:val="24"/>
          <w:szCs w:val="24"/>
          <w:lang w:eastAsia="ru-RU"/>
        </w:rPr>
        <w:t>,</w:t>
      </w:r>
      <w:proofErr w:type="gramEnd"/>
      <w:r w:rsidRPr="005826D8">
        <w:rPr>
          <w:rFonts w:ascii="Times New Roman" w:eastAsia="Times New Roman" w:hAnsi="Times New Roman" w:cs="Times New Roman"/>
          <w:sz w:val="24"/>
          <w:szCs w:val="24"/>
          <w:lang w:eastAsia="ru-RU"/>
        </w:rPr>
        <w:t xml:space="preserve"> для многих этого трудно достичь; в таких случаях рекомендуется снизить общий вес на 10% от исходного или до ИМТ равной или меньшей 27 кг/м и поддерживать его на достигнутом уровне.</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Возможные болезни</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Наибольшую подверженность болезням сердца и сосудов, а также сахарному диабету, имеют люди с преимущественным отложением жира в брюшной полости, то есть с так называемым абдоминальным (или центральным) ожирением. При абдоминальном ожирении увеличен преимущественно живот и окружность талии. Показателем уже опасного для здоровья сердца и сосудов абдоминального отложения жира считается величина окружности талии у мужчин 94 см, у женщин 80 см. Окружность талии свыше данных значений указывает на необходимость принять меры для снижения веса тела.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Снижение веса возможно за счет уменьшения калорийности питания и увеличения физической активности</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При оценке калорийности своего питания полезно знать, что средняя суточная калорийность пищи при нормальной массе тела составляет для мужчин, в среднем, составляет 2500 ккал, для женщин - 2000 ккал. Для того чтобы достигнуть уменьшения веса тела следует снизить калорийность рациона до 1800-1200 ккал/сутки, то есть примерно на одну треть. Снижение веса должно быть медленным: на 400-800 г в неделю. Это идеальный темп потери "лишних" килограммов. Более быстрое похудание делает чрезвычайно трудным сохранение достигнутого успеха.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Наибольшей калорийностью обладают жиры, за счёт преимущественного </w:t>
      </w:r>
      <w:proofErr w:type="gramStart"/>
      <w:r w:rsidRPr="005826D8">
        <w:rPr>
          <w:rFonts w:ascii="Times New Roman" w:eastAsia="Times New Roman" w:hAnsi="Times New Roman" w:cs="Times New Roman"/>
          <w:sz w:val="24"/>
          <w:szCs w:val="24"/>
          <w:lang w:eastAsia="ru-RU"/>
        </w:rPr>
        <w:t>снижения</w:t>
      </w:r>
      <w:proofErr w:type="gramEnd"/>
      <w:r w:rsidRPr="005826D8">
        <w:rPr>
          <w:rFonts w:ascii="Times New Roman" w:eastAsia="Times New Roman" w:hAnsi="Times New Roman" w:cs="Times New Roman"/>
          <w:sz w:val="24"/>
          <w:szCs w:val="24"/>
          <w:lang w:eastAsia="ru-RU"/>
        </w:rPr>
        <w:t xml:space="preserve"> потребления которых рационально снижать калорийность питания. При расщеплении в организме 1г жира образуется 9 ккал энергии, при расщеплении белков и углеводов - 4 ккал. Однако снижать потребление жиров меньше 30% калорийности питания, не следует, так как при этом обычно увеличивают потребление </w:t>
      </w:r>
      <w:proofErr w:type="gramStart"/>
      <w:r w:rsidRPr="005826D8">
        <w:rPr>
          <w:rFonts w:ascii="Times New Roman" w:eastAsia="Times New Roman" w:hAnsi="Times New Roman" w:cs="Times New Roman"/>
          <w:sz w:val="24"/>
          <w:szCs w:val="24"/>
          <w:lang w:eastAsia="ru-RU"/>
        </w:rPr>
        <w:t>быстро усвояемых</w:t>
      </w:r>
      <w:proofErr w:type="gramEnd"/>
      <w:r w:rsidRPr="005826D8">
        <w:rPr>
          <w:rFonts w:ascii="Times New Roman" w:eastAsia="Times New Roman" w:hAnsi="Times New Roman" w:cs="Times New Roman"/>
          <w:sz w:val="24"/>
          <w:szCs w:val="24"/>
          <w:lang w:eastAsia="ru-RU"/>
        </w:rPr>
        <w:t xml:space="preserve"> углеводов в виде сахара, сладостей, мёда. Это также ведёт к повышению массы тела, повышению уровня глюкозы в крови, способствует развитию сахарного диабета типа 2, а также нарушению нормального спектра липидов крови, которые способствуют развитию атеросклероза.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Медикаментозное лечение избыточного веса применяется в тех случаях, когда не удалось снизить вес путем уменьшения калорийности питания и повышения физической </w:t>
      </w:r>
      <w:r w:rsidRPr="005826D8">
        <w:rPr>
          <w:rFonts w:ascii="Times New Roman" w:eastAsia="Times New Roman" w:hAnsi="Times New Roman" w:cs="Times New Roman"/>
          <w:sz w:val="24"/>
          <w:szCs w:val="24"/>
          <w:lang w:eastAsia="ru-RU"/>
        </w:rPr>
        <w:lastRenderedPageBreak/>
        <w:t>активности. Существуют медикаментозные препараты разного механизма действия, но они имеют нежелательные побочные явления и должны применяться только под строгим контролем врача.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Как похудеть?</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В большинстве случаев для того, чтобы похудеть и не набрать вес снова, необходима помощь врача-диетолога.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Причины накопления избыточного веса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Ни у кого не вызывает сомнения, что основной причиной накопления избыточного веса и развития ожирения в большинстве случаев является неправильное питание. Неправильное питание - понятие неоднозначное. Оно включает в себя нарушение пищевого поведения, употребление неподходящих продуктов питания и неправильное усвоение пищи. Наиболее распространенной причиной ожирения является нарушение пищевого поведения. Именно привычка есть не для того, чтобы утолить голод, а для того, чтобы получить удовольствие, чтобы "заесть" неприятности и просто развлечься, приводит к накоплению жира в организме. Именно по этой причине диетологи часто работают совместно с психотерапевтами.</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Калорийность пищи</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Большую роль в развитии ожирения играет употребление избыточно калорийной пищи и уменьшение </w:t>
      </w:r>
      <w:proofErr w:type="spellStart"/>
      <w:r w:rsidRPr="005826D8">
        <w:rPr>
          <w:rFonts w:ascii="Times New Roman" w:eastAsia="Times New Roman" w:hAnsi="Times New Roman" w:cs="Times New Roman"/>
          <w:sz w:val="24"/>
          <w:szCs w:val="24"/>
          <w:lang w:eastAsia="ru-RU"/>
        </w:rPr>
        <w:t>энергозатрат</w:t>
      </w:r>
      <w:proofErr w:type="spellEnd"/>
      <w:r w:rsidRPr="005826D8">
        <w:rPr>
          <w:rFonts w:ascii="Times New Roman" w:eastAsia="Times New Roman" w:hAnsi="Times New Roman" w:cs="Times New Roman"/>
          <w:sz w:val="24"/>
          <w:szCs w:val="24"/>
          <w:lang w:eastAsia="ru-RU"/>
        </w:rPr>
        <w:t>. В долгом процессе эволюции желудок человека приобрел такой объем, чтобы он смог усваивать количество пищи, обеспечивающее физическую активность на 8-12 часов в сутки. Однако в наше время расход энергии снизился. Жизнь стала более комфортной (личный и общественный транспорт, бытовые приборы, офисная работа), а значит, уменьшилась и потребность в еде. Понятно, что даже посещение фитнесс - клуба 3 раза в неделю по 40 минут не эквивалентно прежним затратам. И в то же время, сами продукты питания стали более доступными и калорийными. Следует учесть, что мы не так давно живем в условиях, когда еды хватает, поэтому навык самоограничения есть не у всех. Кстати, обеспеченные слои населения, которые не имели недостатка в продуктах питания, выработали особые правила приема пищи. Основных из них два - во-первых, никогда не кормить детей насильно, чтобы не нарушить формирование механизма самоконтроля, во-вторых, никогда не переедать - вставать из-за стола "с чувством легкого голода". Да и с физической активностью они всегда дружили - охота, спортивные игры на свежем воздухе. Особенно четко эти традиции проявляются в аристократической и буржуазной среде Западной Европы, где людей с избыточным весом было немного.</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26D8">
        <w:rPr>
          <w:rFonts w:ascii="Times New Roman" w:eastAsia="Times New Roman" w:hAnsi="Times New Roman" w:cs="Times New Roman"/>
          <w:b/>
          <w:bCs/>
          <w:sz w:val="24"/>
          <w:szCs w:val="24"/>
          <w:lang w:eastAsia="ru-RU"/>
        </w:rPr>
        <w:t>Усваиваемость</w:t>
      </w:r>
      <w:proofErr w:type="spellEnd"/>
      <w:r w:rsidRPr="005826D8">
        <w:rPr>
          <w:rFonts w:ascii="Times New Roman" w:eastAsia="Times New Roman" w:hAnsi="Times New Roman" w:cs="Times New Roman"/>
          <w:b/>
          <w:bCs/>
          <w:sz w:val="24"/>
          <w:szCs w:val="24"/>
          <w:lang w:eastAsia="ru-RU"/>
        </w:rPr>
        <w:t xml:space="preserve"> пищи</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Еще один важный момент - пища должна усвоиться. Для этого желудочно-кишечный тракт должен правильно функционировать.</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Особую группу составляют пациенты с гормональными нарушениями. Эти нарушения могут быть как первичными, то есть усиливать аппетит и определять архитектонику жировых отложений, или вторичными - когда гормональные нарушения возникают из-за неправильного питания и отложению жира во внутренних органах. Развивается так называемый метаболический синдром, когда нарушается усвоение пищи на клеточном </w:t>
      </w:r>
      <w:r w:rsidRPr="005826D8">
        <w:rPr>
          <w:rFonts w:ascii="Times New Roman" w:eastAsia="Times New Roman" w:hAnsi="Times New Roman" w:cs="Times New Roman"/>
          <w:sz w:val="24"/>
          <w:szCs w:val="24"/>
          <w:lang w:eastAsia="ru-RU"/>
        </w:rPr>
        <w:lastRenderedPageBreak/>
        <w:t>уровне. Врач-диетолог обладает всеми необходимыми средствами диагностики и лечения, чтобы эту проблему решить.</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Сегодня для того, чтобы выглядеть преуспевающим, недостаточно одеть хороший костюм. Современному человеку нужно быть всегда в хорошей форме. Чудес не бывает, и волшебной таблетки для похудания нет. Для этого нужно потрудиться. Но нормализация веса не потребует от Вас сверхчеловеческих усилий и тяжелых страданий, а качество жизни значительно улучшится. Попробуйте и Вам понравится!</w:t>
      </w:r>
    </w:p>
    <w:p w:rsidR="005826D8" w:rsidRPr="005826D8" w:rsidRDefault="005826D8" w:rsidP="005826D8">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826D8">
        <w:rPr>
          <w:rFonts w:ascii="Times New Roman" w:eastAsia="Times New Roman" w:hAnsi="Times New Roman" w:cs="Times New Roman"/>
          <w:b/>
          <w:bCs/>
          <w:sz w:val="15"/>
          <w:szCs w:val="15"/>
          <w:lang w:eastAsia="ru-RU"/>
        </w:rPr>
        <w:t>Этапы лечения ожирения</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________________</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Опубликовано: https://www.gnicpm.ru/Article/5; https://www.gnicpm.ru/Article/6.</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Первый этап</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При первом посещении диетолог назначает обследование. Прежде всего, необходимо определить состав тела, чтобы точно узнать, есть ли избыток жировой </w:t>
      </w:r>
      <w:proofErr w:type="gramStart"/>
      <w:r w:rsidRPr="005826D8">
        <w:rPr>
          <w:rFonts w:ascii="Times New Roman" w:eastAsia="Times New Roman" w:hAnsi="Times New Roman" w:cs="Times New Roman"/>
          <w:sz w:val="24"/>
          <w:szCs w:val="24"/>
          <w:lang w:eastAsia="ru-RU"/>
        </w:rPr>
        <w:t>массы</w:t>
      </w:r>
      <w:proofErr w:type="gramEnd"/>
      <w:r w:rsidRPr="005826D8">
        <w:rPr>
          <w:rFonts w:ascii="Times New Roman" w:eastAsia="Times New Roman" w:hAnsi="Times New Roman" w:cs="Times New Roman"/>
          <w:sz w:val="24"/>
          <w:szCs w:val="24"/>
          <w:lang w:eastAsia="ru-RU"/>
        </w:rPr>
        <w:t xml:space="preserve"> и оценить степень ожирения. Это можно сделать при помощи специального метода - </w:t>
      </w:r>
      <w:proofErr w:type="spellStart"/>
      <w:r w:rsidRPr="005826D8">
        <w:rPr>
          <w:rFonts w:ascii="Times New Roman" w:eastAsia="Times New Roman" w:hAnsi="Times New Roman" w:cs="Times New Roman"/>
          <w:sz w:val="24"/>
          <w:szCs w:val="24"/>
          <w:lang w:eastAsia="ru-RU"/>
        </w:rPr>
        <w:t>биоимпеданса</w:t>
      </w:r>
      <w:proofErr w:type="spellEnd"/>
      <w:r w:rsidRPr="005826D8">
        <w:rPr>
          <w:rFonts w:ascii="Times New Roman" w:eastAsia="Times New Roman" w:hAnsi="Times New Roman" w:cs="Times New Roman"/>
          <w:sz w:val="24"/>
          <w:szCs w:val="24"/>
          <w:lang w:eastAsia="ru-RU"/>
        </w:rPr>
        <w:t>, или вычислить по толщине жировых складок. Затем следует установить причину избыточного веса. Для этого изучают гормональный фон: гормоны щитовидной железы, половые и пищеварительные гормоны. В некоторых случаях, когда масса тела очень большая, диетолог назначает также дополнительное обследование для того, чтобы определить, привело ли ожирение к нарушению обмена веществ, так называемому "метаболическому синдрому". Важным этапом является проведение психологического тестирования для выявления нарушений пищевого поведения (частой причины развития ожирения). Часто при опросе и обследовании у пациентов с ожирением выявляются заболеваний желудочно-кишечного тракта, требующие лечения. Обязательным компонентом терапии является ведение пищевого дневника.</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Второй этап</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При втором посещении диетолог оценивает результаты анализов, и, если есть такая необходимость, назначает медикаментозное лечение. Особое внимание уделяется анализу ведения пищевого дневника. Следует помнить, что диетолог может рекомендовать правильное питание, но не может контролировать выполнение этих рекомендаций. Все зависит от самого пациента. Если есть сложности в соблюдении рекомендаций, обязательна работа с психотерапевтом.</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Частота последующих посещений определяется индивидуально в зависимости от причины, стадии болезни и скорости достижения желаемого результата. Обычно в течение первого полугодия врач наблюдает пациента 1 раз в месяц.</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b/>
          <w:bCs/>
          <w:sz w:val="24"/>
          <w:szCs w:val="24"/>
          <w:lang w:eastAsia="ru-RU"/>
        </w:rPr>
        <w:t>Ожирение у подростков</w:t>
      </w:r>
    </w:p>
    <w:p w:rsidR="005826D8" w:rsidRPr="005826D8" w:rsidRDefault="005826D8" w:rsidP="005826D8">
      <w:pPr>
        <w:spacing w:before="100" w:beforeAutospacing="1" w:after="100" w:afterAutospacing="1" w:line="240" w:lineRule="auto"/>
        <w:rPr>
          <w:rFonts w:ascii="Times New Roman" w:eastAsia="Times New Roman" w:hAnsi="Times New Roman" w:cs="Times New Roman"/>
          <w:sz w:val="24"/>
          <w:szCs w:val="24"/>
          <w:lang w:eastAsia="ru-RU"/>
        </w:rPr>
      </w:pPr>
      <w:r w:rsidRPr="005826D8">
        <w:rPr>
          <w:rFonts w:ascii="Times New Roman" w:eastAsia="Times New Roman" w:hAnsi="Times New Roman" w:cs="Times New Roman"/>
          <w:sz w:val="24"/>
          <w:szCs w:val="24"/>
          <w:lang w:eastAsia="ru-RU"/>
        </w:rPr>
        <w:t xml:space="preserve">Нами накоплен успешный опыт работы с подростками, страдающими ожирением. Ожирение у подростков очень распространенно. За последние 10 лет в Европе число детей и подростков, которые имеют лишний вес, достигло 30% и продолжает неуклонно увеличиваться. Считается, что ожирение у подростков плохо поддается лечению. Действительно, как ограничить подростка в питании, если он продолжает расти?! Даже если он отчетливо ест больше, чем ему нужно, трудно, </w:t>
      </w:r>
      <w:proofErr w:type="gramStart"/>
      <w:r w:rsidRPr="005826D8">
        <w:rPr>
          <w:rFonts w:ascii="Times New Roman" w:eastAsia="Times New Roman" w:hAnsi="Times New Roman" w:cs="Times New Roman"/>
          <w:sz w:val="24"/>
          <w:szCs w:val="24"/>
          <w:lang w:eastAsia="ru-RU"/>
        </w:rPr>
        <w:t>ох</w:t>
      </w:r>
      <w:proofErr w:type="gramEnd"/>
      <w:r w:rsidRPr="005826D8">
        <w:rPr>
          <w:rFonts w:ascii="Times New Roman" w:eastAsia="Times New Roman" w:hAnsi="Times New Roman" w:cs="Times New Roman"/>
          <w:sz w:val="24"/>
          <w:szCs w:val="24"/>
          <w:lang w:eastAsia="ru-RU"/>
        </w:rPr>
        <w:t xml:space="preserve"> как трудно "морить голодом" свое чадо, а сдерживать аппетит лекарствами у детей нельзя, чтобы не повредить </w:t>
      </w:r>
      <w:r w:rsidRPr="005826D8">
        <w:rPr>
          <w:rFonts w:ascii="Times New Roman" w:eastAsia="Times New Roman" w:hAnsi="Times New Roman" w:cs="Times New Roman"/>
          <w:sz w:val="24"/>
          <w:szCs w:val="24"/>
          <w:lang w:eastAsia="ru-RU"/>
        </w:rPr>
        <w:lastRenderedPageBreak/>
        <w:t>растущему организму. С чего начать?! Несомненно, здесь требуется помощь профессионалов. Этими вопросами занимаются специалисты - диетологи.</w:t>
      </w:r>
    </w:p>
    <w:p w:rsidR="00F74D3A" w:rsidRDefault="00F74D3A"/>
    <w:sectPr w:rsidR="00F7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D8"/>
    <w:rsid w:val="0017123D"/>
    <w:rsid w:val="005826D8"/>
    <w:rsid w:val="00F7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rcmp1</dc:creator>
  <cp:lastModifiedBy>rcmp1</cp:lastModifiedBy>
  <cp:revision>1</cp:revision>
  <dcterms:created xsi:type="dcterms:W3CDTF">2018-09-26T09:06:00Z</dcterms:created>
  <dcterms:modified xsi:type="dcterms:W3CDTF">2018-09-26T09:07:00Z</dcterms:modified>
</cp:coreProperties>
</file>